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B62FEF" w:rsidRDefault="00394E81" w:rsidP="00394E81">
            <w:pPr>
              <w:ind w:firstLineChars="100" w:firstLine="200"/>
              <w:rPr>
                <w:sz w:val="20"/>
                <w:szCs w:val="28"/>
              </w:rPr>
            </w:pPr>
            <w:bookmarkStart w:id="0" w:name="_GoBack"/>
            <w:bookmarkEnd w:id="0"/>
            <w:r w:rsidRPr="00394E81">
              <w:rPr>
                <w:rFonts w:asciiTheme="majorEastAsia" w:eastAsiaTheme="majorEastAsia" w:hAnsiTheme="majorEastAsia" w:hint="eastAsia"/>
                <w:sz w:val="20"/>
                <w:szCs w:val="28"/>
              </w:rPr>
              <w:t>中央卸売市場アシスタント職員（一般業務）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gridSpan w:val="2"/>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1"/>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gridSpan w:val="2"/>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1"/>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667" w:type="dxa"/>
            <w:gridSpan w:val="13"/>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・その他（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AEA34E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7437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Default="008A09D6" w:rsidP="004147BC">
      <w:pPr>
        <w:rPr>
          <w:rFonts w:asciiTheme="minorEastAsia" w:eastAsiaTheme="minorEastAsia" w:hAnsiTheme="minorEastAsia"/>
        </w:rPr>
      </w:pPr>
    </w:p>
    <w:sectPr w:rsidR="008A09D6"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94E81"/>
    <w:rsid w:val="003A69F4"/>
    <w:rsid w:val="003C47FF"/>
    <w:rsid w:val="003C5368"/>
    <w:rsid w:val="003C6DBD"/>
    <w:rsid w:val="003D3BBD"/>
    <w:rsid w:val="003E134F"/>
    <w:rsid w:val="003E1942"/>
    <w:rsid w:val="003E61D9"/>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A2882"/>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62FEF"/>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DF3F44"/>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4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2D5C-B082-484B-BB3F-198A72B47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相澤　和彦</cp:lastModifiedBy>
  <cp:revision>3</cp:revision>
  <cp:lastPrinted>2023-03-14T03:16:00Z</cp:lastPrinted>
  <dcterms:created xsi:type="dcterms:W3CDTF">2023-03-15T04:09:00Z</dcterms:created>
  <dcterms:modified xsi:type="dcterms:W3CDTF">2023-04-05T05:28:00Z</dcterms:modified>
</cp:coreProperties>
</file>